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925BC" w:rsidRPr="00BE55EC" w:rsidRDefault="00C925BC" w:rsidP="00C925B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925BC" w:rsidRPr="00BE55EC" w:rsidRDefault="00C925BC" w:rsidP="00C925B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925BC" w:rsidRPr="00BE55EC" w:rsidRDefault="00C925BC" w:rsidP="00C925B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925BC" w:rsidRPr="00BE55EC" w:rsidRDefault="00C925BC" w:rsidP="00C925B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925BC" w:rsidRPr="00BE55EC" w:rsidRDefault="00C925BC" w:rsidP="00C925BC">
      <w:pPr>
        <w:widowControl w:val="0"/>
        <w:ind w:firstLine="540"/>
        <w:jc w:val="center"/>
        <w:rPr>
          <w:sz w:val="28"/>
          <w:szCs w:val="28"/>
        </w:rPr>
      </w:pPr>
    </w:p>
    <w:p w:rsidR="00C925BC" w:rsidRPr="00BE55EC" w:rsidRDefault="00C925BC" w:rsidP="00C925B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925BC" w:rsidRPr="00BE55EC" w:rsidRDefault="00C925BC" w:rsidP="00C925B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925BC" w:rsidRPr="00BE55EC" w:rsidRDefault="00C925BC" w:rsidP="00C925BC">
      <w:pPr>
        <w:widowControl w:val="0"/>
        <w:ind w:firstLine="540"/>
        <w:rPr>
          <w:sz w:val="28"/>
          <w:szCs w:val="28"/>
        </w:rPr>
      </w:pPr>
    </w:p>
    <w:p w:rsidR="00C925BC" w:rsidRPr="00BE55EC" w:rsidRDefault="00C925BC" w:rsidP="00C925BC">
      <w:pPr>
        <w:widowControl w:val="0"/>
        <w:ind w:firstLine="540"/>
        <w:jc w:val="both"/>
        <w:rPr>
          <w:sz w:val="28"/>
          <w:szCs w:val="28"/>
        </w:rPr>
      </w:pPr>
    </w:p>
    <w:p w:rsidR="00C925BC" w:rsidRPr="00BE55EC" w:rsidRDefault="00C925BC" w:rsidP="00C925B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 xml:space="preserve">№151 </w:t>
      </w:r>
    </w:p>
    <w:p w:rsidR="00C925BC" w:rsidRPr="00BE55EC" w:rsidRDefault="00C925BC" w:rsidP="00C925B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925BC" w:rsidRPr="00BE55EC" w:rsidRDefault="00C925BC" w:rsidP="00C925B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178,  площею 0,1000га, кадастровий №4622710200:08:000:0144, гр. Левус Ользі Євгеніївні</w:t>
      </w:r>
    </w:p>
    <w:p w:rsidR="00C925BC" w:rsidRPr="00BE55EC" w:rsidRDefault="00C925BC" w:rsidP="00C925B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C925BC" w:rsidRPr="00BE55EC" w:rsidRDefault="00C925BC" w:rsidP="00C925B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Левус Ольги Євгеніївни, що проживає в м.Дубляни, вул. Січових Стрільців, 2а,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925BC" w:rsidRPr="00BE55EC" w:rsidRDefault="00C925BC" w:rsidP="00C925B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925BC" w:rsidRPr="00BE55EC" w:rsidRDefault="00C925BC" w:rsidP="00C925B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178,  площею 0,1000га, кадастровий №4622710200:08:000:0144, гр. Левус Ользі Євгеніївні.</w:t>
      </w:r>
    </w:p>
    <w:p w:rsidR="00C925BC" w:rsidRPr="00BE55EC" w:rsidRDefault="00C925BC" w:rsidP="00C925B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Ситихівська, 178,  площею 0,1000га, кадастровий №4622710200:08:000:0144, гр. Левус Ользі Євгеніївні.</w:t>
      </w:r>
    </w:p>
    <w:p w:rsidR="00C925BC" w:rsidRPr="00BE55EC" w:rsidRDefault="00C925BC" w:rsidP="00C925B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Левус Ользі Євгеніївні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№4622710200:08:000:0144.</w:t>
      </w:r>
    </w:p>
    <w:p w:rsidR="00C925BC" w:rsidRPr="00BE55EC" w:rsidRDefault="00C925BC" w:rsidP="00C925B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925BC" w:rsidRPr="00BE55EC" w:rsidRDefault="00C925BC" w:rsidP="00C925BC">
      <w:pPr>
        <w:ind w:firstLine="540"/>
        <w:rPr>
          <w:sz w:val="28"/>
          <w:szCs w:val="28"/>
        </w:rPr>
      </w:pPr>
    </w:p>
    <w:p w:rsidR="00C925BC" w:rsidRPr="00BE55EC" w:rsidRDefault="00C925BC" w:rsidP="00C925BC">
      <w:pPr>
        <w:ind w:firstLine="540"/>
        <w:rPr>
          <w:sz w:val="28"/>
          <w:szCs w:val="28"/>
        </w:rPr>
      </w:pPr>
    </w:p>
    <w:p w:rsidR="00C925BC" w:rsidRPr="00BE55EC" w:rsidRDefault="00C925BC" w:rsidP="00C925BC">
      <w:pPr>
        <w:ind w:firstLine="540"/>
        <w:rPr>
          <w:sz w:val="28"/>
          <w:szCs w:val="28"/>
        </w:rPr>
      </w:pPr>
    </w:p>
    <w:p w:rsidR="00C925BC" w:rsidRPr="00BE55EC" w:rsidRDefault="00C925BC" w:rsidP="00C925BC">
      <w:pPr>
        <w:ind w:firstLine="540"/>
        <w:rPr>
          <w:sz w:val="28"/>
          <w:szCs w:val="28"/>
        </w:rPr>
      </w:pPr>
    </w:p>
    <w:p w:rsidR="00C925BC" w:rsidRPr="00BE55EC" w:rsidRDefault="00C925BC" w:rsidP="00C925B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4C8" w:rsidRDefault="001E44C8">
      <w:r>
        <w:separator/>
      </w:r>
    </w:p>
  </w:endnote>
  <w:endnote w:type="continuationSeparator" w:id="0">
    <w:p w:rsidR="001E44C8" w:rsidRDefault="001E4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4C8" w:rsidRDefault="001E44C8">
      <w:r>
        <w:separator/>
      </w:r>
    </w:p>
  </w:footnote>
  <w:footnote w:type="continuationSeparator" w:id="0">
    <w:p w:rsidR="001E44C8" w:rsidRDefault="001E4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44C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25BC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925B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925B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925B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925B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6D072-7BAA-447F-86D3-CAFBC63A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2023-09-20T10:03:00Z</dcterms:modified>
</cp:coreProperties>
</file>