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767" w:rsidRDefault="00D53767" w:rsidP="00D537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D53767" w:rsidRDefault="00D53767" w:rsidP="00D53767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</w:t>
      </w:r>
      <w:r>
        <w:rPr>
          <w:b/>
          <w:bCs/>
        </w:rPr>
        <w:t>14 жовтня  2016 року</w:t>
      </w:r>
      <w:r>
        <w:rPr>
          <w:b/>
          <w:bCs/>
        </w:rPr>
        <w:tab/>
        <w:t xml:space="preserve">        №32</w:t>
      </w:r>
    </w:p>
    <w:p w:rsidR="00D53767" w:rsidRDefault="00D53767" w:rsidP="00D53767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</w:p>
    <w:p w:rsidR="00D53767" w:rsidRDefault="00D53767" w:rsidP="00D53767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>Про відмову  гр.Касараби Н.Г.</w:t>
      </w:r>
    </w:p>
    <w:p w:rsidR="00D53767" w:rsidRDefault="00D53767" w:rsidP="00D53767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від оренди городу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Розглянувши заяву</w:t>
      </w:r>
      <w:r>
        <w:rPr>
          <w:b/>
          <w:bCs/>
        </w:rPr>
        <w:t xml:space="preserve">  гр.Касараби  Наталії Григорівни   ,  яка</w:t>
      </w:r>
      <w:r>
        <w:rPr>
          <w:b/>
          <w:bCs/>
        </w:rPr>
        <w:t xml:space="preserve">  проживає  (…) що</w:t>
      </w:r>
      <w:r>
        <w:rPr>
          <w:b/>
          <w:bCs/>
        </w:rPr>
        <w:t>до відмови  від оренди  городу</w:t>
      </w:r>
      <w:r>
        <w:rPr>
          <w:b/>
          <w:bCs/>
        </w:rPr>
        <w:t xml:space="preserve"> , керуючись Земельним  кодексом України, Законами України «Про  землеустрій» «Про Державний земельний кадастр» , п.34 ст.26 Закону  України  «Про місцеве самоврядування в Україні» , сільська  рада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В И Р І Ш ИЛ А : 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</w:t>
      </w:r>
      <w:r>
        <w:rPr>
          <w:b/>
          <w:bCs/>
        </w:rPr>
        <w:t xml:space="preserve">. Задовільнити  заяву  громадянки Касараби Наталії Григорівни щодо відмови  від городу </w:t>
      </w:r>
      <w:r>
        <w:rPr>
          <w:b/>
          <w:bCs/>
        </w:rPr>
        <w:t xml:space="preserve">  в </w:t>
      </w:r>
      <w:r>
        <w:rPr>
          <w:b/>
          <w:bCs/>
        </w:rPr>
        <w:t>урочищі «Біля колії»» площею 0,17</w:t>
      </w:r>
      <w:bookmarkStart w:id="0" w:name="_GoBack"/>
      <w:bookmarkEnd w:id="0"/>
      <w:r>
        <w:rPr>
          <w:b/>
          <w:bCs/>
        </w:rPr>
        <w:t xml:space="preserve"> га.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Перевести дані земельну ділянку в землі запасу сільської ради.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>3. Інженеру-землевпоряднику  та касиру внести  зміни в  погосподарські книги  та облікову документацію.</w:t>
      </w:r>
      <w:r>
        <w:rPr>
          <w:b/>
          <w:bCs/>
          <w:u w:val="single"/>
        </w:rPr>
        <w:t xml:space="preserve"> 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53767" w:rsidRDefault="00D53767" w:rsidP="00D53767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 :                                        І.Питель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53767" w:rsidRDefault="00D53767" w:rsidP="00D53767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>Землевпорядник :                                       З.Гупало</w:t>
      </w:r>
    </w:p>
    <w:p w:rsidR="00D53767" w:rsidRDefault="00D53767" w:rsidP="00D5376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53767" w:rsidRDefault="00D53767" w:rsidP="00D53767">
      <w:pPr>
        <w:widowControl w:val="0"/>
        <w:autoSpaceDE w:val="0"/>
        <w:autoSpaceDN w:val="0"/>
        <w:adjustRightInd w:val="0"/>
        <w:rPr>
          <w:b/>
          <w:bCs/>
        </w:rPr>
      </w:pPr>
    </w:p>
    <w:p w:rsidR="00D53767" w:rsidRDefault="00D53767" w:rsidP="00D5376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Примітка: (…)- персональні дані </w:t>
      </w:r>
    </w:p>
    <w:p w:rsidR="00D53767" w:rsidRDefault="00D53767" w:rsidP="00D53767">
      <w:pPr>
        <w:tabs>
          <w:tab w:val="left" w:pos="3825"/>
        </w:tabs>
        <w:jc w:val="center"/>
        <w:rPr>
          <w:b/>
        </w:rPr>
      </w:pPr>
    </w:p>
    <w:p w:rsidR="00D53767" w:rsidRDefault="00D53767" w:rsidP="00D53767">
      <w:pPr>
        <w:tabs>
          <w:tab w:val="left" w:pos="3825"/>
        </w:tabs>
        <w:rPr>
          <w:b/>
        </w:rPr>
      </w:pPr>
    </w:p>
    <w:p w:rsidR="00D53767" w:rsidRDefault="00D53767" w:rsidP="00D53767">
      <w:pPr>
        <w:tabs>
          <w:tab w:val="left" w:pos="3825"/>
        </w:tabs>
        <w:rPr>
          <w:b/>
        </w:rPr>
      </w:pPr>
    </w:p>
    <w:p w:rsidR="00D53767" w:rsidRDefault="00D53767" w:rsidP="00D53767"/>
    <w:p w:rsidR="00D53767" w:rsidRDefault="00D53767" w:rsidP="00D53767"/>
    <w:p w:rsidR="00A64C11" w:rsidRPr="00940252" w:rsidRDefault="00A64C11" w:rsidP="00940252"/>
    <w:sectPr w:rsidR="00A64C11" w:rsidRPr="009402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0B7"/>
    <w:rsid w:val="002B1646"/>
    <w:rsid w:val="00940252"/>
    <w:rsid w:val="00A64C11"/>
    <w:rsid w:val="00C219EB"/>
    <w:rsid w:val="00D53767"/>
    <w:rsid w:val="00E4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45374"/>
  <w15:chartTrackingRefBased/>
  <w15:docId w15:val="{79DB9DA1-02CD-4C04-B654-E74168AD3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9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749</Words>
  <Characters>428</Characters>
  <Application>Microsoft Office Word</Application>
  <DocSecurity>0</DocSecurity>
  <Lines>3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Admin</cp:lastModifiedBy>
  <cp:revision>9</cp:revision>
  <dcterms:created xsi:type="dcterms:W3CDTF">2023-04-19T13:05:00Z</dcterms:created>
  <dcterms:modified xsi:type="dcterms:W3CDTF">2023-04-20T07:13:00Z</dcterms:modified>
</cp:coreProperties>
</file>