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A02" w:rsidRDefault="00BA4A02" w:rsidP="00BA4A02">
      <w:pPr>
        <w:pStyle w:val="21"/>
        <w:shd w:val="clear" w:color="auto" w:fill="auto"/>
        <w:spacing w:after="229" w:line="317" w:lineRule="exact"/>
        <w:ind w:left="284" w:righ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№2917</w:t>
      </w:r>
    </w:p>
    <w:p w:rsidR="00BA4A02" w:rsidRDefault="00335AC6" w:rsidP="006F0AA1">
      <w:pPr>
        <w:pStyle w:val="21"/>
        <w:shd w:val="clear" w:color="auto" w:fill="auto"/>
        <w:tabs>
          <w:tab w:val="left" w:pos="7320"/>
        </w:tabs>
        <w:spacing w:after="0" w:line="331" w:lineRule="exact"/>
        <w:ind w:left="-142" w:firstLine="0"/>
        <w:jc w:val="both"/>
      </w:pPr>
      <w:r>
        <w:t xml:space="preserve">від 28 травня 2019 року                                     </w:t>
      </w:r>
      <w:r w:rsidR="00BA4A02">
        <w:t>с. Рясне - Руське</w:t>
      </w:r>
    </w:p>
    <w:p w:rsidR="00BA4A02" w:rsidRDefault="00BA4A02" w:rsidP="006F0AA1">
      <w:pPr>
        <w:pStyle w:val="21"/>
        <w:shd w:val="clear" w:color="auto" w:fill="auto"/>
        <w:spacing w:after="492" w:line="331" w:lineRule="exact"/>
        <w:ind w:left="-142" w:right="4580" w:firstLine="0"/>
        <w:jc w:val="left"/>
      </w:pPr>
      <w:r>
        <w:t>Про затвердження проекту землеустрою щодо відведення земельної ділянки для</w:t>
      </w:r>
      <w:r w:rsidR="006F0AA1">
        <w:t xml:space="preserve"> ведення особистого селянського  </w:t>
      </w:r>
      <w:r>
        <w:t xml:space="preserve">господарства в селі Рясне -Руське </w:t>
      </w:r>
      <w:proofErr w:type="spellStart"/>
      <w:r>
        <w:t>Андріїшин</w:t>
      </w:r>
      <w:proofErr w:type="spellEnd"/>
      <w:r>
        <w:t xml:space="preserve"> Г.А.</w:t>
      </w:r>
    </w:p>
    <w:p w:rsidR="00BA4A02" w:rsidRDefault="00BA4A02" w:rsidP="006F0AA1">
      <w:pPr>
        <w:pStyle w:val="21"/>
        <w:shd w:val="clear" w:color="auto" w:fill="auto"/>
        <w:spacing w:after="270" w:line="317" w:lineRule="exact"/>
        <w:ind w:left="-142" w:right="460" w:firstLine="0"/>
        <w:jc w:val="both"/>
      </w:pPr>
      <w:r>
        <w:t xml:space="preserve">               Розглянувши письмове звернення </w:t>
      </w:r>
      <w:proofErr w:type="spellStart"/>
      <w:r>
        <w:t>Андріїшин</w:t>
      </w:r>
      <w:proofErr w:type="spellEnd"/>
      <w:r>
        <w:t xml:space="preserve"> Ганни Андріївни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A4A02" w:rsidRDefault="00BA4A02" w:rsidP="006F0AA1">
      <w:pPr>
        <w:pStyle w:val="21"/>
        <w:shd w:val="clear" w:color="auto" w:fill="auto"/>
        <w:spacing w:after="0" w:line="280" w:lineRule="exact"/>
        <w:ind w:left="-142" w:firstLine="0"/>
        <w:jc w:val="both"/>
      </w:pPr>
      <w:r>
        <w:t>В И Р І Ш И Л А:</w:t>
      </w:r>
    </w:p>
    <w:p w:rsidR="00BA4A02" w:rsidRDefault="00BA4A02" w:rsidP="006F0AA1">
      <w:pPr>
        <w:pStyle w:val="21"/>
        <w:shd w:val="clear" w:color="auto" w:fill="auto"/>
        <w:tabs>
          <w:tab w:val="left" w:pos="924"/>
        </w:tabs>
        <w:spacing w:after="236" w:line="317" w:lineRule="exact"/>
        <w:ind w:left="-142" w:right="460" w:firstLine="0"/>
        <w:jc w:val="both"/>
      </w:pPr>
      <w:r>
        <w:t xml:space="preserve">1.  Затвердити проект землеустрою щодо відведення земельної ділянки для ведення особистого селянського господарства площею 0,0727 га, яка знаходиться в селі Рясне - Руське, Яворівського району, Львівської області, </w:t>
      </w:r>
      <w:proofErr w:type="spellStart"/>
      <w:r>
        <w:t>Андріїшин</w:t>
      </w:r>
      <w:proofErr w:type="spellEnd"/>
      <w:r>
        <w:t xml:space="preserve"> Ганні Андріївні.</w:t>
      </w:r>
    </w:p>
    <w:p w:rsidR="00BA4A02" w:rsidRDefault="00BA4A02" w:rsidP="006F0AA1">
      <w:pPr>
        <w:pStyle w:val="21"/>
        <w:shd w:val="clear" w:color="auto" w:fill="auto"/>
        <w:tabs>
          <w:tab w:val="left" w:pos="885"/>
        </w:tabs>
        <w:spacing w:after="0" w:line="322" w:lineRule="exact"/>
        <w:ind w:left="-142" w:firstLine="0"/>
        <w:jc w:val="left"/>
      </w:pPr>
      <w:r>
        <w:t xml:space="preserve">2.   Передати </w:t>
      </w:r>
      <w:proofErr w:type="spellStart"/>
      <w:r>
        <w:t>Андріїшин</w:t>
      </w:r>
      <w:proofErr w:type="spellEnd"/>
      <w:r>
        <w:t xml:space="preserve"> Ганні Андріївні у власність земельну ділянку для ведення        особистого селянського господарства площею 0,0727 га з кадастровим   номером 4625887500:04:002:0888, яка знаходиться в селі Рясне - Руське, Яворівського району, Львівської області.</w:t>
      </w:r>
    </w:p>
    <w:p w:rsidR="00BA4A02" w:rsidRDefault="00BA4A02" w:rsidP="006F0AA1">
      <w:pPr>
        <w:pStyle w:val="21"/>
        <w:shd w:val="clear" w:color="auto" w:fill="auto"/>
        <w:tabs>
          <w:tab w:val="left" w:pos="885"/>
        </w:tabs>
        <w:spacing w:after="0" w:line="322" w:lineRule="exact"/>
        <w:ind w:left="-142" w:firstLine="0"/>
        <w:jc w:val="left"/>
      </w:pPr>
      <w:r>
        <w:t xml:space="preserve">                                                                                                                                    </w:t>
      </w:r>
    </w:p>
    <w:p w:rsidR="00BA4A02" w:rsidRDefault="00BA4A02" w:rsidP="006F0AA1">
      <w:pPr>
        <w:pStyle w:val="21"/>
        <w:shd w:val="clear" w:color="auto" w:fill="auto"/>
        <w:tabs>
          <w:tab w:val="left" w:pos="885"/>
        </w:tabs>
        <w:spacing w:after="0" w:line="322" w:lineRule="exact"/>
        <w:ind w:left="-142" w:firstLine="0"/>
        <w:jc w:val="left"/>
      </w:pPr>
      <w:r>
        <w:t>3.  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A4A02" w:rsidRDefault="00BA4A02" w:rsidP="006F0AA1">
      <w:pPr>
        <w:pStyle w:val="21"/>
        <w:shd w:val="clear" w:color="auto" w:fill="auto"/>
        <w:tabs>
          <w:tab w:val="left" w:pos="924"/>
        </w:tabs>
        <w:spacing w:after="0"/>
        <w:ind w:left="-142" w:firstLine="0"/>
        <w:jc w:val="both"/>
      </w:pPr>
    </w:p>
    <w:p w:rsidR="00BA4A02" w:rsidRDefault="00BA4A02" w:rsidP="006F0AA1">
      <w:pPr>
        <w:pStyle w:val="21"/>
        <w:shd w:val="clear" w:color="auto" w:fill="auto"/>
        <w:tabs>
          <w:tab w:val="left" w:pos="924"/>
        </w:tabs>
        <w:spacing w:after="0"/>
        <w:ind w:left="-142" w:firstLine="0"/>
        <w:jc w:val="both"/>
      </w:pPr>
      <w:r>
        <w:t xml:space="preserve">4.  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F0AA1" w:rsidRDefault="006F0AA1" w:rsidP="006F0AA1">
      <w:pPr>
        <w:pStyle w:val="21"/>
        <w:shd w:val="clear" w:color="auto" w:fill="auto"/>
        <w:tabs>
          <w:tab w:val="left" w:pos="924"/>
        </w:tabs>
        <w:spacing w:after="0"/>
        <w:ind w:left="-142" w:firstLine="0"/>
        <w:jc w:val="both"/>
      </w:pPr>
      <w:r>
        <w:t xml:space="preserve">       </w:t>
      </w:r>
    </w:p>
    <w:p w:rsidR="006F0AA1" w:rsidRDefault="006F0AA1" w:rsidP="006F0AA1">
      <w:pPr>
        <w:pStyle w:val="21"/>
        <w:shd w:val="clear" w:color="auto" w:fill="auto"/>
        <w:tabs>
          <w:tab w:val="left" w:pos="924"/>
        </w:tabs>
        <w:spacing w:after="0"/>
        <w:ind w:left="-142" w:firstLine="0"/>
        <w:jc w:val="both"/>
      </w:pPr>
    </w:p>
    <w:p w:rsidR="006F0AA1" w:rsidRDefault="006F0AA1" w:rsidP="006F0AA1">
      <w:pPr>
        <w:pStyle w:val="21"/>
        <w:shd w:val="clear" w:color="auto" w:fill="auto"/>
        <w:tabs>
          <w:tab w:val="left" w:pos="924"/>
        </w:tabs>
        <w:spacing w:after="0"/>
        <w:ind w:left="-142" w:firstLine="0"/>
        <w:jc w:val="both"/>
      </w:pPr>
    </w:p>
    <w:p w:rsidR="006F0AA1" w:rsidRDefault="006F0AA1" w:rsidP="006F0AA1">
      <w:pPr>
        <w:pStyle w:val="21"/>
        <w:shd w:val="clear" w:color="auto" w:fill="auto"/>
        <w:tabs>
          <w:tab w:val="left" w:pos="924"/>
        </w:tabs>
        <w:spacing w:after="0"/>
        <w:ind w:left="-142" w:firstLine="0"/>
        <w:jc w:val="both"/>
      </w:pPr>
    </w:p>
    <w:p w:rsidR="006F0AA1" w:rsidRDefault="006F0AA1" w:rsidP="006F0AA1">
      <w:pPr>
        <w:pStyle w:val="21"/>
        <w:shd w:val="clear" w:color="auto" w:fill="auto"/>
        <w:tabs>
          <w:tab w:val="left" w:pos="924"/>
        </w:tabs>
        <w:spacing w:after="0"/>
        <w:ind w:left="-142" w:firstLine="0"/>
        <w:jc w:val="both"/>
      </w:pPr>
      <w:r>
        <w:t xml:space="preserve">Сільський голова                                                   Емілія </w:t>
      </w:r>
      <w:proofErr w:type="spellStart"/>
      <w:r>
        <w:t>Смокоровська</w:t>
      </w:r>
      <w:proofErr w:type="spellEnd"/>
    </w:p>
    <w:p w:rsidR="00825DE3" w:rsidRDefault="00335AC6" w:rsidP="006F0AA1">
      <w:pPr>
        <w:ind w:left="-142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51515"/>
    <w:multiLevelType w:val="multilevel"/>
    <w:tmpl w:val="F22628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5DB"/>
    <w:rsid w:val="00215D57"/>
    <w:rsid w:val="002C55DB"/>
    <w:rsid w:val="00335AC6"/>
    <w:rsid w:val="003C0074"/>
    <w:rsid w:val="006F0AA1"/>
    <w:rsid w:val="00BA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49460"/>
  <w15:chartTrackingRefBased/>
  <w15:docId w15:val="{9ADC604D-9D49-4ECA-AC5A-CF0B3FB00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A4A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A4A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A4A0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0">
    <w:name w:val="Заголовок №10_"/>
    <w:basedOn w:val="a0"/>
    <w:link w:val="100"/>
    <w:rsid w:val="00BA4A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A4A0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0">
    <w:name w:val="Заголовок №10"/>
    <w:basedOn w:val="a"/>
    <w:link w:val="10"/>
    <w:rsid w:val="00BA4A02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2023-01-25T08:41:00Z</dcterms:created>
  <dcterms:modified xsi:type="dcterms:W3CDTF">2023-01-30T06:29:00Z</dcterms:modified>
</cp:coreProperties>
</file>