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869" w:rsidRPr="00BB2869" w:rsidRDefault="00BB2869" w:rsidP="00BB2869">
      <w:pPr>
        <w:pStyle w:val="50"/>
        <w:shd w:val="clear" w:color="auto" w:fill="auto"/>
        <w:spacing w:line="317" w:lineRule="exact"/>
        <w:ind w:left="1240" w:right="1134" w:firstLine="1360"/>
        <w:jc w:val="center"/>
        <w:rPr>
          <w:b w:val="0"/>
        </w:rPr>
      </w:pPr>
      <w:r w:rsidRPr="00BB2869">
        <w:rPr>
          <w:b w:val="0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53pt"/>
        </w:rPr>
        <w:t>РІШЕННЯ№</w:t>
      </w:r>
      <w:r w:rsidRPr="00BB2869">
        <w:rPr>
          <w:b w:val="0"/>
        </w:rPr>
        <w:t xml:space="preserve"> 4465</w:t>
      </w:r>
    </w:p>
    <w:p w:rsidR="00BB2869" w:rsidRPr="00BB2869" w:rsidRDefault="00BB2869" w:rsidP="00BB2869">
      <w:pPr>
        <w:pStyle w:val="50"/>
        <w:shd w:val="clear" w:color="auto" w:fill="auto"/>
        <w:tabs>
          <w:tab w:val="left" w:pos="6802"/>
        </w:tabs>
        <w:spacing w:line="331" w:lineRule="exact"/>
        <w:jc w:val="both"/>
        <w:rPr>
          <w:b w:val="0"/>
        </w:rPr>
      </w:pPr>
      <w:r w:rsidRPr="00BB2869">
        <w:rPr>
          <w:b w:val="0"/>
        </w:rPr>
        <w:t>від 22 жовтня 2020 року</w:t>
      </w:r>
      <w:r w:rsidRPr="00BB2869">
        <w:rPr>
          <w:b w:val="0"/>
        </w:rPr>
        <w:tab/>
        <w:t>с. Рясне - Руське</w:t>
      </w:r>
    </w:p>
    <w:p w:rsidR="00BB2869" w:rsidRPr="00BB2869" w:rsidRDefault="00BB2869" w:rsidP="004F0D1D">
      <w:pPr>
        <w:pStyle w:val="50"/>
        <w:shd w:val="clear" w:color="auto" w:fill="auto"/>
        <w:spacing w:after="372" w:line="331" w:lineRule="exact"/>
        <w:ind w:right="4677"/>
        <w:rPr>
          <w:b w:val="0"/>
        </w:rPr>
      </w:pPr>
      <w:r w:rsidRPr="00BB2869">
        <w:rPr>
          <w:b w:val="0"/>
        </w:rP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 w:rsidRPr="00BB2869">
        <w:rPr>
          <w:b w:val="0"/>
        </w:rPr>
        <w:t>Кшику</w:t>
      </w:r>
      <w:proofErr w:type="spellEnd"/>
      <w:r w:rsidRPr="00BB2869">
        <w:rPr>
          <w:b w:val="0"/>
        </w:rPr>
        <w:t xml:space="preserve"> В.К.</w:t>
      </w:r>
    </w:p>
    <w:p w:rsidR="00BB2869" w:rsidRPr="00BB2869" w:rsidRDefault="00BB2869" w:rsidP="00BB2869">
      <w:pPr>
        <w:pStyle w:val="50"/>
        <w:shd w:val="clear" w:color="auto" w:fill="auto"/>
        <w:spacing w:after="150" w:line="317" w:lineRule="exact"/>
        <w:ind w:left="760" w:firstLine="1160"/>
        <w:jc w:val="both"/>
        <w:rPr>
          <w:b w:val="0"/>
        </w:rPr>
      </w:pPr>
      <w:r w:rsidRPr="00BB2869">
        <w:rPr>
          <w:b w:val="0"/>
        </w:rPr>
        <w:t xml:space="preserve">Розглянувши письмове звернення </w:t>
      </w:r>
      <w:proofErr w:type="spellStart"/>
      <w:r w:rsidRPr="00BB2869">
        <w:rPr>
          <w:b w:val="0"/>
        </w:rPr>
        <w:t>Кшика</w:t>
      </w:r>
      <w:proofErr w:type="spellEnd"/>
      <w:r w:rsidRPr="00BB2869">
        <w:rPr>
          <w:b w:val="0"/>
        </w:rPr>
        <w:t xml:space="preserve"> Володимира </w:t>
      </w:r>
      <w:proofErr w:type="spellStart"/>
      <w:r w:rsidRPr="00BB2869">
        <w:rPr>
          <w:b w:val="0"/>
        </w:rPr>
        <w:t>Климетійовича</w:t>
      </w:r>
      <w:proofErr w:type="spellEnd"/>
      <w:r w:rsidRPr="00BB2869">
        <w:rPr>
          <w:b w:val="0"/>
        </w:rPr>
        <w:t xml:space="preserve">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 w:rsidRPr="00BB2869">
        <w:rPr>
          <w:b w:val="0"/>
        </w:rPr>
        <w:t>Підрясне</w:t>
      </w:r>
      <w:proofErr w:type="spellEnd"/>
      <w:r w:rsidRPr="00BB2869">
        <w:rPr>
          <w:b w:val="0"/>
        </w:rP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 w:rsidRPr="00BB2869">
        <w:rPr>
          <w:b w:val="0"/>
        </w:rPr>
        <w:t>Держгеокадастру</w:t>
      </w:r>
      <w:proofErr w:type="spellEnd"/>
      <w:r w:rsidRPr="00BB2869">
        <w:rPr>
          <w:b w:val="0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4F0D1D" w:rsidRDefault="00BB2869" w:rsidP="00BB2869">
      <w:pPr>
        <w:pStyle w:val="50"/>
        <w:shd w:val="clear" w:color="auto" w:fill="auto"/>
        <w:spacing w:after="183" w:line="280" w:lineRule="exact"/>
        <w:jc w:val="both"/>
        <w:rPr>
          <w:rStyle w:val="53pt"/>
        </w:rPr>
      </w:pPr>
      <w:r w:rsidRPr="00BB2869">
        <w:rPr>
          <w:rStyle w:val="53pt"/>
        </w:rPr>
        <w:t>ВИРІШИЛА:</w:t>
      </w:r>
    </w:p>
    <w:p w:rsidR="00BB2869" w:rsidRPr="00BB2869" w:rsidRDefault="00BB2869" w:rsidP="00BB2869">
      <w:pPr>
        <w:pStyle w:val="50"/>
        <w:shd w:val="clear" w:color="auto" w:fill="auto"/>
        <w:spacing w:after="183" w:line="280" w:lineRule="exact"/>
        <w:jc w:val="both"/>
        <w:rPr>
          <w:b w:val="0"/>
        </w:rPr>
      </w:pPr>
      <w:bookmarkStart w:id="0" w:name="_GoBack"/>
      <w:bookmarkEnd w:id="0"/>
      <w:r w:rsidRPr="00BB2869">
        <w:rPr>
          <w:rStyle w:val="53pt"/>
        </w:rPr>
        <w:t xml:space="preserve"> </w:t>
      </w:r>
      <w:r w:rsidRPr="00BB2869">
        <w:rPr>
          <w:b w:val="0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 w:rsidRPr="00BB2869">
        <w:rPr>
          <w:b w:val="0"/>
        </w:rPr>
        <w:t>Кшику</w:t>
      </w:r>
      <w:proofErr w:type="spellEnd"/>
      <w:r w:rsidRPr="00BB2869">
        <w:rPr>
          <w:b w:val="0"/>
        </w:rPr>
        <w:t xml:space="preserve"> Володимиру </w:t>
      </w:r>
      <w:proofErr w:type="spellStart"/>
      <w:r w:rsidRPr="00BB2869">
        <w:rPr>
          <w:b w:val="0"/>
        </w:rPr>
        <w:t>Климетійовичу</w:t>
      </w:r>
      <w:proofErr w:type="spellEnd"/>
      <w:r w:rsidRPr="00BB2869">
        <w:rPr>
          <w:b w:val="0"/>
        </w:rPr>
        <w:t xml:space="preserve"> площею 0,0600 га, яка знаходиться в селі </w:t>
      </w:r>
      <w:proofErr w:type="spellStart"/>
      <w:r w:rsidRPr="00BB2869">
        <w:rPr>
          <w:b w:val="0"/>
        </w:rPr>
        <w:t>Підрясне</w:t>
      </w:r>
      <w:proofErr w:type="spellEnd"/>
      <w:r w:rsidRPr="00BB2869">
        <w:rPr>
          <w:b w:val="0"/>
        </w:rPr>
        <w:t>, Яворівського району, Львівської області.</w:t>
      </w:r>
    </w:p>
    <w:p w:rsidR="00BB2869" w:rsidRPr="00BB2869" w:rsidRDefault="00BB2869" w:rsidP="00BB2869">
      <w:pPr>
        <w:pStyle w:val="50"/>
        <w:shd w:val="clear" w:color="auto" w:fill="auto"/>
        <w:spacing w:after="296" w:line="317" w:lineRule="exact"/>
        <w:jc w:val="both"/>
        <w:rPr>
          <w:b w:val="0"/>
        </w:rPr>
      </w:pPr>
      <w:r w:rsidRPr="00BB2869">
        <w:rPr>
          <w:b w:val="0"/>
        </w:rPr>
        <w:t xml:space="preserve">2.Передати </w:t>
      </w:r>
      <w:proofErr w:type="spellStart"/>
      <w:r w:rsidRPr="00BB2869">
        <w:rPr>
          <w:b w:val="0"/>
        </w:rPr>
        <w:t>Кшику</w:t>
      </w:r>
      <w:proofErr w:type="spellEnd"/>
      <w:r w:rsidRPr="00BB2869">
        <w:rPr>
          <w:b w:val="0"/>
        </w:rPr>
        <w:t xml:space="preserve"> Володимиру </w:t>
      </w:r>
      <w:proofErr w:type="spellStart"/>
      <w:r w:rsidRPr="00BB2869">
        <w:rPr>
          <w:b w:val="0"/>
        </w:rPr>
        <w:t>Климетійовичу</w:t>
      </w:r>
      <w:proofErr w:type="spellEnd"/>
      <w:r w:rsidRPr="00BB2869">
        <w:rPr>
          <w:b w:val="0"/>
        </w:rPr>
        <w:t xml:space="preserve"> у власність земельну ділянку для ведення садівництва 0,0600 га, з кадастровим номером 4625887500:02:000:5581 яка знаходиться в селі </w:t>
      </w:r>
      <w:proofErr w:type="spellStart"/>
      <w:r w:rsidRPr="00BB2869">
        <w:rPr>
          <w:b w:val="0"/>
        </w:rPr>
        <w:t>Підрясне</w:t>
      </w:r>
      <w:proofErr w:type="spellEnd"/>
      <w:r w:rsidRPr="00BB2869">
        <w:rPr>
          <w:b w:val="0"/>
        </w:rPr>
        <w:t>, Яворівського району, Львівської області.</w:t>
      </w:r>
    </w:p>
    <w:p w:rsidR="00BB2869" w:rsidRDefault="00BB2869" w:rsidP="00BB2869">
      <w:pPr>
        <w:pStyle w:val="50"/>
        <w:shd w:val="clear" w:color="auto" w:fill="auto"/>
        <w:spacing w:after="333" w:line="322" w:lineRule="exact"/>
        <w:jc w:val="both"/>
        <w:rPr>
          <w:b w:val="0"/>
        </w:rPr>
      </w:pPr>
      <w:r w:rsidRPr="00BB2869">
        <w:rPr>
          <w:b w:val="0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B2869" w:rsidRPr="00013C67" w:rsidRDefault="00BB2869" w:rsidP="00BB2869">
      <w:pPr>
        <w:pStyle w:val="a3"/>
        <w:widowControl w:val="0"/>
        <w:tabs>
          <w:tab w:val="left" w:pos="408"/>
        </w:tabs>
        <w:spacing w:after="300" w:line="317" w:lineRule="exact"/>
        <w:ind w:left="0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BB2869" w:rsidRPr="00013C67" w:rsidRDefault="00BB2869" w:rsidP="00BB2869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BB2869" w:rsidRPr="00BB2869" w:rsidRDefault="00BB2869" w:rsidP="00BB2869">
      <w:pPr>
        <w:pStyle w:val="50"/>
        <w:shd w:val="clear" w:color="auto" w:fill="auto"/>
        <w:spacing w:after="333" w:line="322" w:lineRule="exact"/>
        <w:jc w:val="both"/>
        <w:rPr>
          <w:b w:val="0"/>
        </w:rPr>
      </w:pPr>
      <w:r w:rsidRPr="00BB2869">
        <w:rPr>
          <w:b w:val="0"/>
          <w:color w:val="000000"/>
          <w:shd w:val="clear" w:color="auto" w:fill="FFFFFF"/>
          <w:lang w:eastAsia="uk-UA" w:bidi="uk-UA"/>
        </w:rPr>
        <w:t xml:space="preserve">  Сільський голова                           </w:t>
      </w:r>
      <w:r>
        <w:rPr>
          <w:b w:val="0"/>
          <w:color w:val="000000"/>
          <w:shd w:val="clear" w:color="auto" w:fill="FFFFFF"/>
          <w:lang w:eastAsia="uk-UA" w:bidi="uk-UA"/>
        </w:rPr>
        <w:t xml:space="preserve">                            </w:t>
      </w:r>
      <w:r w:rsidRPr="00BB2869">
        <w:rPr>
          <w:b w:val="0"/>
          <w:color w:val="000000"/>
          <w:shd w:val="clear" w:color="auto" w:fill="FFFFFF"/>
          <w:lang w:eastAsia="uk-UA" w:bidi="uk-UA"/>
        </w:rPr>
        <w:t xml:space="preserve">         Емілія </w:t>
      </w:r>
      <w:proofErr w:type="spellStart"/>
      <w:r w:rsidRPr="00BB2869">
        <w:rPr>
          <w:b w:val="0"/>
          <w:color w:val="000000"/>
          <w:shd w:val="clear" w:color="auto" w:fill="FFFFFF"/>
          <w:lang w:eastAsia="uk-UA" w:bidi="uk-UA"/>
        </w:rPr>
        <w:t>Смокоровська</w:t>
      </w:r>
      <w:proofErr w:type="spellEnd"/>
    </w:p>
    <w:p w:rsidR="00DE2710" w:rsidRPr="00BB2869" w:rsidRDefault="00DE2710"/>
    <w:sectPr w:rsidR="00DE2710" w:rsidRPr="00BB28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047"/>
    <w:rsid w:val="003C0047"/>
    <w:rsid w:val="004F0D1D"/>
    <w:rsid w:val="00BB2869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CDA29"/>
  <w15:chartTrackingRefBased/>
  <w15:docId w15:val="{DAEE597B-2F2C-41B7-BE67-D8EA25E14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BB286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BB286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BB286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BB2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2023-08-11T08:34:00Z</dcterms:created>
  <dcterms:modified xsi:type="dcterms:W3CDTF">2023-08-14T11:23:00Z</dcterms:modified>
</cp:coreProperties>
</file>