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DBE" w:rsidRDefault="00A04DBE" w:rsidP="00A04DBE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УКРАЇНА</w:t>
      </w:r>
    </w:p>
    <w:p w:rsidR="00A04DBE" w:rsidRDefault="00A04DBE" w:rsidP="00A04DB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A04DBE" w:rsidRDefault="00A04DBE" w:rsidP="00A04DB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A04DBE" w:rsidRDefault="00A04DBE" w:rsidP="00A04DBE">
      <w:pPr>
        <w:jc w:val="center"/>
      </w:pPr>
      <w:r>
        <w:rPr>
          <w:b/>
          <w:bCs/>
          <w:sz w:val="28"/>
        </w:rPr>
        <w:t>ВИКОНАВЧИЙ КОМІТЕТ</w:t>
      </w:r>
    </w:p>
    <w:p w:rsidR="00A04DBE" w:rsidRDefault="00A04DBE" w:rsidP="00A04DBE">
      <w:pPr>
        <w:jc w:val="center"/>
        <w:rPr>
          <w:b/>
          <w:bCs/>
          <w:sz w:val="28"/>
        </w:rPr>
      </w:pPr>
    </w:p>
    <w:p w:rsidR="00A04DBE" w:rsidRDefault="00A04DBE" w:rsidP="00A04DBE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A04DBE" w:rsidRDefault="00A04DBE" w:rsidP="00A04DBE">
      <w:pPr>
        <w:rPr>
          <w:b/>
          <w:bCs/>
        </w:rPr>
      </w:pPr>
    </w:p>
    <w:p w:rsidR="00A04DBE" w:rsidRDefault="00A04DBE" w:rsidP="00A04DBE">
      <w:pPr>
        <w:rPr>
          <w:b/>
          <w:bCs/>
        </w:rPr>
      </w:pPr>
    </w:p>
    <w:p w:rsidR="00A04DBE" w:rsidRDefault="00A04DBE" w:rsidP="00A04DBE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 ”</w:t>
      </w:r>
      <w:smartTag w:uri="urn:schemas-microsoft-com:office:smarttags" w:element="metricconverter">
        <w:smartTagPr>
          <w:attr w:name="ProductID" w:val="04”"/>
        </w:smartTagPr>
        <w:r>
          <w:rPr>
            <w:sz w:val="28"/>
            <w:szCs w:val="28"/>
          </w:rPr>
          <w:t>04”</w:t>
        </w:r>
      </w:smartTag>
      <w:r>
        <w:rPr>
          <w:sz w:val="28"/>
          <w:szCs w:val="28"/>
        </w:rPr>
        <w:t xml:space="preserve"> липня 2018 року                                                                 № 20</w:t>
      </w:r>
    </w:p>
    <w:p w:rsidR="00A04DBE" w:rsidRDefault="00A04DBE" w:rsidP="00A04DBE">
      <w:pPr>
        <w:jc w:val="both"/>
        <w:rPr>
          <w:bCs/>
          <w:sz w:val="28"/>
          <w:szCs w:val="28"/>
          <w:lang w:val="uk-UA"/>
        </w:rPr>
      </w:pPr>
    </w:p>
    <w:p w:rsidR="00A04DBE" w:rsidRDefault="00A04DBE" w:rsidP="003A05A9">
      <w:pPr>
        <w:ind w:right="464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Про присвоєння поштової адреси житловому будинку гр. Вознюк Мирослави Володимирівни в селі Воля-Гомулецька Жовківського району Львівської області.</w:t>
      </w:r>
    </w:p>
    <w:p w:rsidR="00A04DBE" w:rsidRDefault="00A04DBE" w:rsidP="00A04DBE">
      <w:pPr>
        <w:ind w:left="360"/>
        <w:rPr>
          <w:sz w:val="28"/>
          <w:szCs w:val="28"/>
          <w:lang w:val="uk-UA"/>
        </w:rPr>
      </w:pPr>
    </w:p>
    <w:p w:rsidR="00A04DBE" w:rsidRDefault="00A04DBE" w:rsidP="003A05A9">
      <w:pPr>
        <w:ind w:right="283" w:firstLine="540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Розглянувши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заяву</w:t>
      </w:r>
      <w:proofErr w:type="spellEnd"/>
      <w:r>
        <w:rPr>
          <w:sz w:val="28"/>
          <w:szCs w:val="28"/>
        </w:rPr>
        <w:t xml:space="preserve"> гр. </w:t>
      </w:r>
      <w:r>
        <w:rPr>
          <w:sz w:val="28"/>
          <w:szCs w:val="28"/>
          <w:lang w:val="uk-UA"/>
        </w:rPr>
        <w:t>Вознюк Мирослави Володимирівни</w:t>
      </w:r>
      <w:r>
        <w:rPr>
          <w:sz w:val="28"/>
          <w:szCs w:val="28"/>
        </w:rPr>
        <w:t xml:space="preserve"> «Про </w:t>
      </w:r>
      <w:proofErr w:type="spellStart"/>
      <w:r>
        <w:rPr>
          <w:sz w:val="28"/>
          <w:szCs w:val="28"/>
        </w:rPr>
        <w:t>присвоєння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поштової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адреси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розташований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земельній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ділянці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селі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Воля-Гомулецька</w:t>
      </w:r>
      <w:r>
        <w:rPr>
          <w:sz w:val="28"/>
          <w:szCs w:val="28"/>
        </w:rPr>
        <w:t xml:space="preserve"> по </w:t>
      </w:r>
      <w:proofErr w:type="spellStart"/>
      <w:r>
        <w:rPr>
          <w:sz w:val="28"/>
          <w:szCs w:val="28"/>
        </w:rPr>
        <w:t>вул</w:t>
      </w:r>
      <w:proofErr w:type="spellEnd"/>
      <w:r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Лісова</w:t>
      </w:r>
      <w:r>
        <w:rPr>
          <w:sz w:val="28"/>
          <w:szCs w:val="28"/>
        </w:rPr>
        <w:t>»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відповідно</w:t>
      </w:r>
      <w:proofErr w:type="spellEnd"/>
      <w:r>
        <w:rPr>
          <w:bCs/>
          <w:sz w:val="28"/>
          <w:szCs w:val="28"/>
          <w:lang w:val="uk-UA"/>
        </w:rPr>
        <w:t xml:space="preserve"> до </w:t>
      </w:r>
      <w:r>
        <w:rPr>
          <w:sz w:val="28"/>
          <w:szCs w:val="28"/>
          <w:lang w:val="uk-UA"/>
        </w:rPr>
        <w:t>Державного акту на право власності на земельну ділянку для будівництва та обслуговування житлового будинку від 28.12.2010р. серія ЯЛ №324591 акт зареєстрований в Книзі записів реєстрації державних актів на право власності на землю та на право постійного користування землею, договір оренди землі за № 01:10:455:00098, видачу будівельного паспорту на забудову ділянки гр. Вознюк Мирослави Володимирівни,  паспор</w:t>
      </w:r>
      <w:bookmarkStart w:id="0" w:name="_GoBack"/>
      <w:bookmarkEnd w:id="0"/>
      <w:r>
        <w:rPr>
          <w:sz w:val="28"/>
          <w:szCs w:val="28"/>
          <w:lang w:val="uk-UA"/>
        </w:rPr>
        <w:t>ту на забудову земельної ділянки</w:t>
      </w:r>
      <w:r>
        <w:rPr>
          <w:bCs/>
          <w:sz w:val="28"/>
          <w:szCs w:val="28"/>
          <w:lang w:val="uk-UA"/>
        </w:rPr>
        <w:t xml:space="preserve"> від 16.01.2018р., технічного </w:t>
      </w:r>
      <w:r w:rsidR="003A05A9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паспорта </w:t>
      </w:r>
      <w:r w:rsidR="003A05A9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на (садибний) індивідуальний житловий будинок, виданого ОКП ЛОР «Бюро технічної інвентаризації та експертної оцінки»</w:t>
      </w:r>
      <w:r w:rsidR="003A05A9">
        <w:rPr>
          <w:bCs/>
          <w:sz w:val="28"/>
          <w:szCs w:val="28"/>
          <w:lang w:val="uk-UA"/>
        </w:rPr>
        <w:t xml:space="preserve">  </w:t>
      </w:r>
      <w:r>
        <w:rPr>
          <w:bCs/>
          <w:sz w:val="28"/>
          <w:szCs w:val="28"/>
          <w:lang w:val="uk-UA"/>
        </w:rPr>
        <w:t xml:space="preserve"> від 25.04.2018р.,</w:t>
      </w:r>
      <w:r>
        <w:rPr>
          <w:b/>
          <w:bCs/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керуючись ст.31, 52 Закону України “Про місцеве самоврядування в Україні” виконавчий комітет Грядівської сільської ради   </w:t>
      </w:r>
    </w:p>
    <w:p w:rsidR="00A04DBE" w:rsidRDefault="00A04DBE" w:rsidP="003A05A9">
      <w:pPr>
        <w:ind w:right="283"/>
        <w:rPr>
          <w:bCs/>
          <w:sz w:val="28"/>
          <w:szCs w:val="28"/>
          <w:lang w:val="uk-UA"/>
        </w:rPr>
      </w:pPr>
    </w:p>
    <w:p w:rsidR="00A04DBE" w:rsidRDefault="00A04DBE" w:rsidP="003A05A9">
      <w:pPr>
        <w:ind w:left="-720" w:right="283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ВИРІШИВ:</w:t>
      </w:r>
    </w:p>
    <w:p w:rsidR="00A04DBE" w:rsidRDefault="00A04DBE" w:rsidP="003A05A9">
      <w:pPr>
        <w:ind w:left="-720" w:right="283"/>
        <w:jc w:val="center"/>
        <w:rPr>
          <w:b/>
          <w:sz w:val="28"/>
          <w:szCs w:val="28"/>
          <w:lang w:val="uk-UA"/>
        </w:rPr>
      </w:pPr>
    </w:p>
    <w:p w:rsidR="00A04DBE" w:rsidRDefault="00A04DBE" w:rsidP="003A05A9">
      <w:pPr>
        <w:ind w:right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Присвоїти наступну поштову адресу  житловому будинку забудовника Вознюк Мирослави Володимирівни: Львівська область, </w:t>
      </w:r>
      <w:r w:rsidR="003A05A9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Жовківський</w:t>
      </w:r>
      <w:proofErr w:type="spellEnd"/>
      <w:r>
        <w:rPr>
          <w:sz w:val="28"/>
          <w:szCs w:val="28"/>
          <w:lang w:val="uk-UA"/>
        </w:rPr>
        <w:t xml:space="preserve"> район, с. Воля-Гомулецька, вул. Лісова, №</w:t>
      </w:r>
      <w:r>
        <w:rPr>
          <w:b/>
          <w:sz w:val="28"/>
          <w:szCs w:val="28"/>
          <w:lang w:val="uk-UA"/>
        </w:rPr>
        <w:t xml:space="preserve"> 19.</w:t>
      </w:r>
    </w:p>
    <w:p w:rsidR="00A04DBE" w:rsidRDefault="00A04DBE" w:rsidP="003A05A9">
      <w:pPr>
        <w:ind w:right="283"/>
        <w:rPr>
          <w:sz w:val="28"/>
          <w:szCs w:val="28"/>
        </w:rPr>
      </w:pPr>
    </w:p>
    <w:p w:rsidR="00A04DBE" w:rsidRDefault="00A04DBE" w:rsidP="00A04DBE">
      <w:pPr>
        <w:rPr>
          <w:sz w:val="28"/>
          <w:szCs w:val="28"/>
          <w:lang w:val="uk-UA"/>
        </w:rPr>
      </w:pPr>
    </w:p>
    <w:p w:rsidR="00A04DBE" w:rsidRDefault="00A04DBE" w:rsidP="00A04DBE">
      <w:pPr>
        <w:rPr>
          <w:sz w:val="28"/>
          <w:szCs w:val="28"/>
          <w:lang w:val="uk-UA"/>
        </w:rPr>
      </w:pPr>
    </w:p>
    <w:p w:rsidR="00A04DBE" w:rsidRDefault="00A04DBE" w:rsidP="00A04DBE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A04DBE" w:rsidRDefault="00A04DBE" w:rsidP="00A04DBE">
      <w:pPr>
        <w:pStyle w:val="a3"/>
        <w:jc w:val="left"/>
      </w:pPr>
    </w:p>
    <w:p w:rsidR="00A04DBE" w:rsidRDefault="00A04DBE" w:rsidP="00A04DBE">
      <w:pPr>
        <w:pStyle w:val="a3"/>
        <w:jc w:val="left"/>
      </w:pPr>
    </w:p>
    <w:p w:rsidR="00A04DBE" w:rsidRDefault="00A04DBE" w:rsidP="00A04DBE">
      <w:pPr>
        <w:jc w:val="both"/>
        <w:rPr>
          <w:bCs/>
          <w:sz w:val="28"/>
          <w:szCs w:val="28"/>
          <w:lang w:val="uk-UA"/>
        </w:rPr>
      </w:pPr>
    </w:p>
    <w:p w:rsidR="00A04DBE" w:rsidRDefault="00A04DBE" w:rsidP="00A04DBE">
      <w:pPr>
        <w:jc w:val="both"/>
        <w:rPr>
          <w:bCs/>
          <w:sz w:val="28"/>
          <w:szCs w:val="28"/>
          <w:lang w:val="uk-UA"/>
        </w:rPr>
      </w:pPr>
    </w:p>
    <w:p w:rsidR="00A04DBE" w:rsidRDefault="00A04DBE" w:rsidP="00A04DBE">
      <w:pPr>
        <w:jc w:val="both"/>
        <w:rPr>
          <w:bCs/>
          <w:sz w:val="28"/>
          <w:szCs w:val="28"/>
          <w:lang w:val="uk-UA"/>
        </w:rPr>
      </w:pPr>
    </w:p>
    <w:p w:rsidR="008B5AD8" w:rsidRDefault="008B5AD8"/>
    <w:sectPr w:rsidR="008B5A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ECE"/>
    <w:rsid w:val="003A05A9"/>
    <w:rsid w:val="008B5AD8"/>
    <w:rsid w:val="008F6ECE"/>
    <w:rsid w:val="00A04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F07FB4D"/>
  <w15:chartTrackingRefBased/>
  <w15:docId w15:val="{C62A97CD-074B-4D5A-B942-2305B8785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4D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A04DBE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04DB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A04DBE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A04DB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72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1000</Words>
  <Characters>571</Characters>
  <Application>Microsoft Office Word</Application>
  <DocSecurity>0</DocSecurity>
  <Lines>4</Lines>
  <Paragraphs>3</Paragraphs>
  <ScaleCrop>false</ScaleCrop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2023-04-13T08:23:00Z</dcterms:created>
  <dcterms:modified xsi:type="dcterms:W3CDTF">2023-04-13T11:10:00Z</dcterms:modified>
</cp:coreProperties>
</file>