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50081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264095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44BFA">
        <w:rPr>
          <w:rFonts w:ascii="Times New Roman" w:hAnsi="Times New Roman" w:cs="Times New Roman"/>
          <w:sz w:val="28"/>
          <w:szCs w:val="28"/>
          <w:lang w:val="uk-UA"/>
        </w:rPr>
        <w:t>42</w:t>
      </w:r>
    </w:p>
    <w:p w:rsidR="00106FBE" w:rsidRPr="001B61BF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7CAA" w:rsidRPr="004E2C5B">
        <w:rPr>
          <w:rFonts w:ascii="Times New Roman" w:hAnsi="Times New Roman" w:cs="Times New Roman"/>
          <w:sz w:val="28"/>
          <w:szCs w:val="28"/>
          <w:lang w:val="uk-UA"/>
        </w:rPr>
        <w:t>31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жовтня  2016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3 від 21 жовтня  2016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Лещука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Руслана Романовича, 26.05.1978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E30823" w:rsidRPr="00E30823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3 від 21 жовтня 2016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Pr="00F44BFA">
        <w:rPr>
          <w:rFonts w:ascii="Times New Roman" w:hAnsi="Times New Roman" w:cs="Times New Roman"/>
          <w:b/>
          <w:sz w:val="28"/>
          <w:szCs w:val="28"/>
          <w:lang w:val="uk-UA"/>
        </w:rPr>
        <w:t>Лещука</w:t>
      </w:r>
      <w:proofErr w:type="spellEnd"/>
      <w:r w:rsidRPr="00F44B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Руслана Романовича,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26.05.1978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E30823" w:rsidRPr="00E30823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</w:t>
      </w:r>
      <w:r w:rsidR="00444620">
        <w:rPr>
          <w:rFonts w:ascii="Times New Roman" w:hAnsi="Times New Roman" w:cs="Times New Roman"/>
          <w:sz w:val="28"/>
          <w:szCs w:val="28"/>
          <w:lang w:val="uk-UA"/>
        </w:rPr>
        <w:t xml:space="preserve">ття рішення (стаття 289 </w:t>
      </w:r>
      <w:proofErr w:type="spellStart"/>
      <w:r w:rsidR="00444620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44462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44BFA" w:rsidRDefault="00F44BFA" w:rsidP="00F44BF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0823" w:rsidRDefault="00F44BFA" w:rsidP="00F44BF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9E2132" w:rsidRPr="00F10E4E" w:rsidRDefault="00E30823" w:rsidP="00E3082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</w:p>
    <w:sectPr w:rsidR="009E2132" w:rsidRPr="00F10E4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7613C"/>
    <w:rsid w:val="00094C39"/>
    <w:rsid w:val="000A017D"/>
    <w:rsid w:val="000C4941"/>
    <w:rsid w:val="000C747A"/>
    <w:rsid w:val="000D22D3"/>
    <w:rsid w:val="000D739F"/>
    <w:rsid w:val="00100441"/>
    <w:rsid w:val="00106FBE"/>
    <w:rsid w:val="00111F38"/>
    <w:rsid w:val="001420DF"/>
    <w:rsid w:val="00142556"/>
    <w:rsid w:val="00176B7B"/>
    <w:rsid w:val="00180AF7"/>
    <w:rsid w:val="001836AE"/>
    <w:rsid w:val="0018554B"/>
    <w:rsid w:val="001A2FA5"/>
    <w:rsid w:val="001C4BDD"/>
    <w:rsid w:val="001C5F4F"/>
    <w:rsid w:val="001E6C76"/>
    <w:rsid w:val="001F045C"/>
    <w:rsid w:val="00225ED8"/>
    <w:rsid w:val="0022676D"/>
    <w:rsid w:val="0023058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67C54"/>
    <w:rsid w:val="00373D80"/>
    <w:rsid w:val="003901B1"/>
    <w:rsid w:val="003948C0"/>
    <w:rsid w:val="00395664"/>
    <w:rsid w:val="003A6333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44620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73238"/>
    <w:rsid w:val="006A6AC2"/>
    <w:rsid w:val="006B51E0"/>
    <w:rsid w:val="006B5EB8"/>
    <w:rsid w:val="006C7D07"/>
    <w:rsid w:val="006E6E1D"/>
    <w:rsid w:val="006E766A"/>
    <w:rsid w:val="00717C7B"/>
    <w:rsid w:val="00721480"/>
    <w:rsid w:val="00737A87"/>
    <w:rsid w:val="00746498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F19A9"/>
    <w:rsid w:val="00AF2667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68C0"/>
    <w:rsid w:val="00C27E3B"/>
    <w:rsid w:val="00C3465B"/>
    <w:rsid w:val="00C57E72"/>
    <w:rsid w:val="00C822E6"/>
    <w:rsid w:val="00C826EE"/>
    <w:rsid w:val="00C9336C"/>
    <w:rsid w:val="00CB5175"/>
    <w:rsid w:val="00CE3A9C"/>
    <w:rsid w:val="00CE75CD"/>
    <w:rsid w:val="00D358B4"/>
    <w:rsid w:val="00D563EA"/>
    <w:rsid w:val="00D63E58"/>
    <w:rsid w:val="00D724FF"/>
    <w:rsid w:val="00D95258"/>
    <w:rsid w:val="00DB3031"/>
    <w:rsid w:val="00DC526F"/>
    <w:rsid w:val="00E13B8D"/>
    <w:rsid w:val="00E212CE"/>
    <w:rsid w:val="00E267B0"/>
    <w:rsid w:val="00E3082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B05AC-56A8-4DB0-82EC-EABDCDF90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114</cp:revision>
  <cp:lastPrinted>2016-08-03T08:10:00Z</cp:lastPrinted>
  <dcterms:created xsi:type="dcterms:W3CDTF">2010-12-07T11:15:00Z</dcterms:created>
  <dcterms:modified xsi:type="dcterms:W3CDTF">2023-01-10T07:25:00Z</dcterms:modified>
</cp:coreProperties>
</file>