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7558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755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гр.Юрків І.П. на розроблення  технічної документації із землеустрою щодо встановлення  (відновлення) меж земельної ділянки в натурі (на місцевості)  для будівництва та обслуговування житлового будинку,   господарських будівель і споруд   по вул.Б.Хмельницького,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75589" w:rsidRPr="00275589" w:rsidRDefault="00275589" w:rsidP="00275589">
      <w:pPr>
        <w:ind w:firstLine="720"/>
        <w:rPr>
          <w:sz w:val="28"/>
          <w:szCs w:val="28"/>
        </w:rPr>
      </w:pPr>
      <w:r w:rsidRPr="00275589">
        <w:rPr>
          <w:sz w:val="28"/>
          <w:szCs w:val="28"/>
        </w:rPr>
        <w:t>Розглянувши заяву гр.Юрків І.П.,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275589" w:rsidRPr="00275589" w:rsidRDefault="00275589" w:rsidP="00275589">
      <w:pPr>
        <w:rPr>
          <w:sz w:val="28"/>
          <w:szCs w:val="28"/>
        </w:rPr>
      </w:pPr>
    </w:p>
    <w:p w:rsidR="00275589" w:rsidRPr="00275589" w:rsidRDefault="00275589" w:rsidP="00275589">
      <w:pPr>
        <w:rPr>
          <w:sz w:val="28"/>
          <w:szCs w:val="28"/>
        </w:rPr>
      </w:pPr>
    </w:p>
    <w:p w:rsidR="00275589" w:rsidRPr="00275589" w:rsidRDefault="00275589" w:rsidP="00275589">
      <w:pPr>
        <w:jc w:val="center"/>
        <w:rPr>
          <w:sz w:val="28"/>
          <w:szCs w:val="28"/>
        </w:rPr>
      </w:pPr>
      <w:r w:rsidRPr="00275589">
        <w:rPr>
          <w:sz w:val="28"/>
          <w:szCs w:val="28"/>
        </w:rPr>
        <w:t>ВИРІШИЛА:</w:t>
      </w:r>
    </w:p>
    <w:p w:rsidR="00275589" w:rsidRPr="00275589" w:rsidRDefault="00275589" w:rsidP="00275589">
      <w:pPr>
        <w:rPr>
          <w:sz w:val="28"/>
          <w:szCs w:val="28"/>
        </w:rPr>
      </w:pPr>
    </w:p>
    <w:p w:rsidR="00275589" w:rsidRPr="00275589" w:rsidRDefault="00275589" w:rsidP="00275589">
      <w:pPr>
        <w:rPr>
          <w:sz w:val="28"/>
          <w:szCs w:val="28"/>
        </w:rPr>
      </w:pPr>
      <w:r w:rsidRPr="00275589">
        <w:rPr>
          <w:sz w:val="28"/>
          <w:szCs w:val="28"/>
        </w:rPr>
        <w:t>1.</w:t>
      </w:r>
      <w:r w:rsidRPr="00275589">
        <w:rPr>
          <w:sz w:val="28"/>
          <w:szCs w:val="28"/>
        </w:rPr>
        <w:tab/>
        <w:t>Надати дозвіл гр.Юрків Ірині Петрівні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будівництва та обслуговування житлового будинку, господарських будівель і споруд по вул.Б.Хмельницького, 2 у м.Винники (графічний додаток №1).</w:t>
      </w:r>
    </w:p>
    <w:p w:rsidR="00275589" w:rsidRPr="00275589" w:rsidRDefault="00275589" w:rsidP="00275589">
      <w:pPr>
        <w:rPr>
          <w:sz w:val="28"/>
          <w:szCs w:val="28"/>
        </w:rPr>
      </w:pPr>
      <w:r w:rsidRPr="00275589">
        <w:rPr>
          <w:sz w:val="28"/>
          <w:szCs w:val="28"/>
        </w:rPr>
        <w:t>2.</w:t>
      </w:r>
      <w:r w:rsidRPr="00275589">
        <w:rPr>
          <w:sz w:val="28"/>
          <w:szCs w:val="28"/>
        </w:rPr>
        <w:tab/>
        <w:t>Гр.Юрків Ірині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75589" w:rsidRPr="00275589" w:rsidRDefault="00275589" w:rsidP="00275589">
      <w:pPr>
        <w:rPr>
          <w:sz w:val="28"/>
          <w:szCs w:val="28"/>
        </w:rPr>
      </w:pPr>
    </w:p>
    <w:p w:rsidR="00213958" w:rsidRPr="006F2805" w:rsidRDefault="00275589" w:rsidP="00275589">
      <w:pPr>
        <w:rPr>
          <w:sz w:val="28"/>
          <w:szCs w:val="28"/>
        </w:rPr>
      </w:pPr>
      <w:bookmarkStart w:id="1" w:name="_GoBack"/>
      <w:bookmarkEnd w:id="1"/>
      <w:r w:rsidRPr="00275589">
        <w:rPr>
          <w:sz w:val="28"/>
          <w:szCs w:val="28"/>
        </w:rPr>
        <w:t>Міський голова</w:t>
      </w:r>
      <w:r w:rsidRPr="00275589">
        <w:rPr>
          <w:sz w:val="28"/>
          <w:szCs w:val="28"/>
        </w:rPr>
        <w:tab/>
      </w:r>
      <w:r w:rsidRPr="00275589">
        <w:rPr>
          <w:sz w:val="28"/>
          <w:szCs w:val="28"/>
        </w:rPr>
        <w:tab/>
      </w:r>
      <w:r w:rsidRPr="00275589">
        <w:rPr>
          <w:sz w:val="28"/>
          <w:szCs w:val="28"/>
        </w:rPr>
        <w:tab/>
      </w:r>
      <w:r w:rsidRPr="00275589">
        <w:rPr>
          <w:sz w:val="28"/>
          <w:szCs w:val="28"/>
        </w:rPr>
        <w:tab/>
      </w:r>
      <w:r w:rsidRPr="00275589">
        <w:rPr>
          <w:sz w:val="28"/>
          <w:szCs w:val="28"/>
        </w:rPr>
        <w:tab/>
      </w:r>
      <w:r w:rsidRPr="00275589">
        <w:rPr>
          <w:sz w:val="28"/>
          <w:szCs w:val="28"/>
        </w:rPr>
        <w:tab/>
        <w:t xml:space="preserve">    </w:t>
      </w:r>
      <w:r w:rsidRPr="00275589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B06" w:rsidRDefault="00281B06">
      <w:r>
        <w:separator/>
      </w:r>
    </w:p>
  </w:endnote>
  <w:endnote w:type="continuationSeparator" w:id="0">
    <w:p w:rsidR="00281B06" w:rsidRDefault="0028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B06" w:rsidRDefault="00281B06">
      <w:r>
        <w:separator/>
      </w:r>
    </w:p>
  </w:footnote>
  <w:footnote w:type="continuationSeparator" w:id="0">
    <w:p w:rsidR="00281B06" w:rsidRDefault="00281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5589"/>
    <w:rsid w:val="00281B0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306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9DA64-5862-4831-B827-25B67D546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2023-06-16T08:05:00Z</dcterms:modified>
</cp:coreProperties>
</file>